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52D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14:paraId="5FA5D4DD">
      <w:pPr>
        <w:rPr>
          <w:sz w:val="32"/>
          <w:szCs w:val="32"/>
        </w:rPr>
      </w:pPr>
    </w:p>
    <w:p w14:paraId="3F6F2B3F">
      <w:pPr>
        <w:rPr>
          <w:sz w:val="32"/>
          <w:szCs w:val="32"/>
        </w:rPr>
      </w:pPr>
    </w:p>
    <w:p w14:paraId="6384E999">
      <w:pPr>
        <w:rPr>
          <w:sz w:val="32"/>
          <w:szCs w:val="32"/>
        </w:rPr>
      </w:pPr>
    </w:p>
    <w:p w14:paraId="5A6EC40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F9F751E">
      <w:pPr>
        <w:rPr>
          <w:sz w:val="32"/>
          <w:szCs w:val="32"/>
        </w:rPr>
      </w:pPr>
    </w:p>
    <w:p w14:paraId="707E28CB">
      <w:pPr>
        <w:rPr>
          <w:sz w:val="32"/>
          <w:szCs w:val="32"/>
        </w:rPr>
      </w:pPr>
    </w:p>
    <w:p w14:paraId="13D06A54">
      <w:pPr>
        <w:rPr>
          <w:b/>
          <w:i/>
          <w:sz w:val="96"/>
          <w:szCs w:val="96"/>
        </w:rPr>
      </w:pPr>
      <w:r>
        <w:rPr>
          <w:sz w:val="32"/>
          <w:szCs w:val="32"/>
        </w:rPr>
        <w:t xml:space="preserve">  </w:t>
      </w:r>
      <w:r>
        <w:rPr>
          <w:sz w:val="96"/>
          <w:szCs w:val="96"/>
        </w:rPr>
        <w:t xml:space="preserve"> </w:t>
      </w:r>
      <w:r>
        <w:rPr>
          <w:b/>
          <w:i/>
          <w:sz w:val="96"/>
          <w:szCs w:val="96"/>
        </w:rPr>
        <w:t>СТАРОКОПСКИЙ</w:t>
      </w:r>
    </w:p>
    <w:p w14:paraId="1D28A400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В Е С Т Н И К</w:t>
      </w:r>
    </w:p>
    <w:p w14:paraId="21BA634B">
      <w:pPr>
        <w:rPr>
          <w:sz w:val="32"/>
          <w:szCs w:val="32"/>
        </w:rPr>
      </w:pPr>
    </w:p>
    <w:p w14:paraId="351FAEAC">
      <w:pPr>
        <w:rPr>
          <w:sz w:val="32"/>
          <w:szCs w:val="32"/>
        </w:rPr>
      </w:pPr>
    </w:p>
    <w:p w14:paraId="298484DC">
      <w:pPr>
        <w:rPr>
          <w:sz w:val="32"/>
          <w:szCs w:val="32"/>
        </w:rPr>
      </w:pPr>
    </w:p>
    <w:p w14:paraId="6B72229C">
      <w:pPr>
        <w:rPr>
          <w:sz w:val="32"/>
          <w:szCs w:val="32"/>
        </w:rPr>
      </w:pPr>
    </w:p>
    <w:p w14:paraId="4139ECD4">
      <w:pPr>
        <w:rPr>
          <w:sz w:val="32"/>
          <w:szCs w:val="32"/>
        </w:rPr>
      </w:pPr>
    </w:p>
    <w:p w14:paraId="173B0794">
      <w:pPr>
        <w:rPr>
          <w:sz w:val="32"/>
          <w:szCs w:val="32"/>
        </w:rPr>
      </w:pPr>
    </w:p>
    <w:p w14:paraId="34E8687D">
      <w:pPr>
        <w:rPr>
          <w:sz w:val="32"/>
          <w:szCs w:val="32"/>
        </w:rPr>
      </w:pPr>
    </w:p>
    <w:p w14:paraId="56F9014B">
      <w:pPr>
        <w:ind w:left="-54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Село  Старая Копь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20</w:t>
      </w:r>
    </w:p>
    <w:p w14:paraId="6518741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EDD3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>26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.2024 г.</w:t>
      </w:r>
    </w:p>
    <w:p w14:paraId="31F4DD2E">
      <w:pPr>
        <w:ind w:left="-540"/>
        <w:rPr>
          <w:sz w:val="28"/>
          <w:szCs w:val="28"/>
        </w:rPr>
      </w:pPr>
    </w:p>
    <w:p w14:paraId="6075D5F7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33CD0117">
      <w:pPr>
        <w:ind w:left="-540"/>
        <w:rPr>
          <w:sz w:val="28"/>
          <w:szCs w:val="28"/>
        </w:rPr>
      </w:pPr>
    </w:p>
    <w:p w14:paraId="1E8F7B47">
      <w:pPr>
        <w:ind w:left="-540"/>
        <w:rPr>
          <w:sz w:val="28"/>
          <w:szCs w:val="28"/>
        </w:rPr>
      </w:pPr>
    </w:p>
    <w:p w14:paraId="36DF6959">
      <w:pPr>
        <w:ind w:left="-540"/>
        <w:rPr>
          <w:sz w:val="28"/>
          <w:szCs w:val="28"/>
        </w:rPr>
      </w:pPr>
    </w:p>
    <w:p w14:paraId="4EB4C91D">
      <w:pPr>
        <w:ind w:left="-540"/>
        <w:rPr>
          <w:sz w:val="28"/>
          <w:szCs w:val="28"/>
        </w:rPr>
      </w:pPr>
    </w:p>
    <w:p w14:paraId="11FC5960">
      <w:pPr>
        <w:ind w:left="-540"/>
        <w:rPr>
          <w:sz w:val="28"/>
          <w:szCs w:val="28"/>
        </w:rPr>
      </w:pPr>
    </w:p>
    <w:p w14:paraId="24CB2845">
      <w:pPr>
        <w:ind w:left="-540"/>
        <w:rPr>
          <w:sz w:val="28"/>
          <w:szCs w:val="28"/>
        </w:rPr>
      </w:pPr>
    </w:p>
    <w:p w14:paraId="703E6747">
      <w:pPr>
        <w:ind w:left="-540"/>
        <w:rPr>
          <w:sz w:val="28"/>
          <w:szCs w:val="28"/>
        </w:rPr>
      </w:pPr>
    </w:p>
    <w:p w14:paraId="49A46D2F">
      <w:pPr>
        <w:ind w:left="-540"/>
        <w:rPr>
          <w:sz w:val="28"/>
          <w:szCs w:val="28"/>
        </w:rPr>
      </w:pPr>
    </w:p>
    <w:p w14:paraId="26F0A516">
      <w:pPr>
        <w:ind w:left="-540"/>
        <w:rPr>
          <w:sz w:val="28"/>
          <w:szCs w:val="28"/>
        </w:rPr>
      </w:pPr>
    </w:p>
    <w:p w14:paraId="3A3FD468">
      <w:pPr>
        <w:ind w:left="-540"/>
        <w:rPr>
          <w:sz w:val="28"/>
          <w:szCs w:val="28"/>
          <w:u w:val="single"/>
        </w:rPr>
      </w:pPr>
    </w:p>
    <w:p w14:paraId="034E5748">
      <w:pPr>
        <w:ind w:left="-540"/>
        <w:rPr>
          <w:sz w:val="28"/>
          <w:szCs w:val="28"/>
        </w:rPr>
      </w:pPr>
    </w:p>
    <w:p w14:paraId="49ABB406">
      <w:pPr>
        <w:ind w:left="-540"/>
        <w:rPr>
          <w:sz w:val="28"/>
          <w:szCs w:val="28"/>
        </w:rPr>
      </w:pPr>
    </w:p>
    <w:p w14:paraId="136CAAFB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14:paraId="315E77D7">
      <w:pPr>
        <w:ind w:left="-540"/>
        <w:rPr>
          <w:sz w:val="28"/>
          <w:szCs w:val="28"/>
        </w:rPr>
      </w:pPr>
    </w:p>
    <w:p w14:paraId="6A4E556B">
      <w:pPr>
        <w:ind w:left="-540"/>
        <w:rPr>
          <w:sz w:val="28"/>
          <w:szCs w:val="28"/>
        </w:rPr>
      </w:pPr>
    </w:p>
    <w:p w14:paraId="3542614B">
      <w:pPr>
        <w:ind w:left="-540"/>
        <w:rPr>
          <w:sz w:val="28"/>
          <w:szCs w:val="28"/>
        </w:rPr>
      </w:pPr>
    </w:p>
    <w:p w14:paraId="7A8D3DC0">
      <w:pPr>
        <w:ind w:left="-540"/>
      </w:pPr>
      <w:r>
        <w:t xml:space="preserve">              </w:t>
      </w:r>
    </w:p>
    <w:p w14:paraId="0FF0BE62">
      <w:pPr>
        <w:ind w:left="-540"/>
      </w:pPr>
    </w:p>
    <w:p w14:paraId="21C83BA6">
      <w:pPr>
        <w:ind w:left="-540"/>
      </w:pPr>
    </w:p>
    <w:p w14:paraId="66E862B9">
      <w:pPr>
        <w:ind w:left="-540"/>
        <w:jc w:val="both"/>
      </w:pPr>
      <w:r>
        <w:t xml:space="preserve">  Выпуск номера подготовила администрация</w:t>
      </w:r>
    </w:p>
    <w:p w14:paraId="2C9B9946">
      <w:pPr>
        <w:ind w:left="-540"/>
        <w:jc w:val="both"/>
      </w:pPr>
      <w:r>
        <w:t xml:space="preserve">  Старокопского сельсовета</w:t>
      </w:r>
    </w:p>
    <w:p w14:paraId="02B3E8ED">
      <w:pPr>
        <w:ind w:left="-540"/>
        <w:jc w:val="both"/>
      </w:pPr>
      <w:r>
        <w:t xml:space="preserve">  Тираж: 20 экземпляров</w:t>
      </w:r>
    </w:p>
    <w:p w14:paraId="6D1A8D31">
      <w:pPr>
        <w:ind w:left="-540"/>
        <w:jc w:val="both"/>
      </w:pPr>
    </w:p>
    <w:p w14:paraId="3243F008">
      <w:pPr>
        <w:ind w:left="-540"/>
        <w:jc w:val="both"/>
      </w:pPr>
      <w:r>
        <w:t xml:space="preserve">   с. Старая Копь. ул. Советская № 24 тел. 31-4-10</w:t>
      </w:r>
    </w:p>
    <w:p w14:paraId="533D8E7F">
      <w:pPr>
        <w:ind w:left="-540"/>
      </w:pPr>
    </w:p>
    <w:p w14:paraId="59C8AF88">
      <w:pPr>
        <w:ind w:left="-540"/>
      </w:pPr>
    </w:p>
    <w:p w14:paraId="25962AE5">
      <w:pPr>
        <w:ind w:left="-540"/>
      </w:pPr>
    </w:p>
    <w:p w14:paraId="3D85CF4C">
      <w:pPr>
        <w:ind w:left="-540"/>
      </w:pPr>
    </w:p>
    <w:p w14:paraId="20B97CB2">
      <w:pPr>
        <w:ind w:left="-540"/>
      </w:pPr>
    </w:p>
    <w:p w14:paraId="1BF15DFC">
      <w:pPr>
        <w:ind w:left="-540"/>
      </w:pPr>
    </w:p>
    <w:p w14:paraId="4E14259A">
      <w:pPr>
        <w:ind w:left="-540"/>
      </w:pPr>
    </w:p>
    <w:p w14:paraId="17B5D626">
      <w:pPr>
        <w:ind w:left="-540"/>
      </w:pPr>
    </w:p>
    <w:p w14:paraId="40CD7254">
      <w:pPr>
        <w:ind w:left="-540"/>
      </w:pPr>
    </w:p>
    <w:p w14:paraId="54BAEE17">
      <w:pPr>
        <w:ind w:left="-540"/>
      </w:pPr>
    </w:p>
    <w:p w14:paraId="6204638A">
      <w:pPr>
        <w:ind w:left="-540"/>
      </w:pPr>
    </w:p>
    <w:p w14:paraId="7FEEBA93">
      <w:pPr>
        <w:ind w:left="-540"/>
      </w:pPr>
    </w:p>
    <w:p w14:paraId="38DD511E">
      <w:pPr>
        <w:ind w:left="-540"/>
      </w:pPr>
    </w:p>
    <w:p w14:paraId="5649C0A7">
      <w:pPr>
        <w:ind w:left="-540"/>
      </w:pPr>
    </w:p>
    <w:p w14:paraId="56060FA4">
      <w:pPr>
        <w:ind w:left="-540"/>
      </w:pPr>
    </w:p>
    <w:p w14:paraId="1D3C37D5">
      <w:pPr>
        <w:ind w:left="-540"/>
      </w:pPr>
    </w:p>
    <w:p w14:paraId="12561629">
      <w:pPr>
        <w:ind w:left="-540"/>
      </w:pPr>
    </w:p>
    <w:p w14:paraId="0D42244B">
      <w:pPr>
        <w:ind w:left="-540"/>
      </w:pPr>
    </w:p>
    <w:p w14:paraId="29B77556">
      <w:pPr>
        <w:ind w:left="-540"/>
      </w:pPr>
    </w:p>
    <w:p w14:paraId="264EA978">
      <w:pPr>
        <w:ind w:left="-540"/>
      </w:pPr>
    </w:p>
    <w:p w14:paraId="39C91B7B">
      <w:pPr>
        <w:ind w:left="-540"/>
      </w:pPr>
    </w:p>
    <w:p w14:paraId="1BDE6D52">
      <w:pPr>
        <w:ind w:left="-540"/>
      </w:pPr>
    </w:p>
    <w:p w14:paraId="46DB652D">
      <w:pPr>
        <w:ind w:left="-540"/>
      </w:pPr>
    </w:p>
    <w:p w14:paraId="07C5FC07">
      <w:pPr>
        <w:ind w:left="-540"/>
      </w:pPr>
    </w:p>
    <w:p w14:paraId="55CBC2D2">
      <w:pPr>
        <w:ind w:left="-540"/>
      </w:pPr>
    </w:p>
    <w:p w14:paraId="6E9AD4E5">
      <w:pPr>
        <w:ind w:left="-540"/>
      </w:pPr>
    </w:p>
    <w:p w14:paraId="470FCEDD">
      <w:pPr>
        <w:ind w:left="-540"/>
      </w:pPr>
    </w:p>
    <w:p w14:paraId="35053A40">
      <w:pPr>
        <w:ind w:left="-540"/>
      </w:pPr>
    </w:p>
    <w:p w14:paraId="6CC7D090">
      <w:pPr>
        <w:ind w:left="-540"/>
      </w:pPr>
    </w:p>
    <w:p w14:paraId="23FCA532">
      <w:pPr>
        <w:ind w:left="-540"/>
      </w:pPr>
    </w:p>
    <w:p w14:paraId="0F6F62CD">
      <w:pPr>
        <w:ind w:left="-540"/>
      </w:pPr>
    </w:p>
    <w:p w14:paraId="745C1322">
      <w:pPr>
        <w:ind w:left="-540"/>
      </w:pPr>
    </w:p>
    <w:p w14:paraId="0ED9859F">
      <w:pPr>
        <w:ind w:left="-540"/>
      </w:pPr>
    </w:p>
    <w:p w14:paraId="229B087B">
      <w:pPr>
        <w:ind w:left="-540"/>
      </w:pPr>
    </w:p>
    <w:p w14:paraId="5DFB1D1A">
      <w:pPr>
        <w:ind w:left="-540"/>
      </w:pPr>
    </w:p>
    <w:p w14:paraId="20DEC102">
      <w:pPr>
        <w:ind w:left="-540"/>
      </w:pPr>
    </w:p>
    <w:p w14:paraId="7D77EAB6">
      <w:pPr>
        <w:ind w:left="-540"/>
      </w:pPr>
    </w:p>
    <w:p w14:paraId="7739CA71">
      <w:pPr>
        <w:ind w:left="-540"/>
      </w:pPr>
    </w:p>
    <w:p w14:paraId="4D2F0C47">
      <w:pPr>
        <w:ind w:left="-540"/>
      </w:pPr>
    </w:p>
    <w:p w14:paraId="668F4382">
      <w:pPr>
        <w:ind w:left="-540"/>
      </w:pPr>
    </w:p>
    <w:p w14:paraId="5F91F5F2">
      <w:pPr>
        <w:ind w:left="-540"/>
      </w:pPr>
    </w:p>
    <w:p w14:paraId="2F3361AA">
      <w:pPr>
        <w:ind w:left="-540"/>
      </w:pPr>
    </w:p>
    <w:p w14:paraId="594DAD47"/>
    <w:p w14:paraId="267C87FA"/>
    <w:p w14:paraId="3E9DC084"/>
    <w:p w14:paraId="35E9C2FE"/>
    <w:p w14:paraId="2615A7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СТАРОКОПСКИЙ СЕЛЬСКИЙ СОВЕТ ДЕПУТАТОВ</w:t>
      </w:r>
    </w:p>
    <w:p w14:paraId="5AC0F3A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14:paraId="43B8B84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56CC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  </w:t>
      </w:r>
    </w:p>
    <w:p w14:paraId="2BC1486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054BB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F81FFD1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3190" w:type="dxa"/>
          </w:tcPr>
          <w:p w14:paraId="1F7157C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 Старая  Копь</w:t>
            </w:r>
          </w:p>
        </w:tc>
        <w:tc>
          <w:tcPr>
            <w:tcW w:w="3191" w:type="dxa"/>
          </w:tcPr>
          <w:p w14:paraId="25FD4620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№09-Р</w:t>
            </w:r>
          </w:p>
        </w:tc>
      </w:tr>
    </w:tbl>
    <w:p w14:paraId="2CD1983B">
      <w:pPr>
        <w:spacing w:after="0" w:line="240" w:lineRule="auto"/>
        <w:ind w:firstLine="709"/>
        <w:rPr>
          <w:rFonts w:ascii="Times New Roman" w:hAnsi="Times New Roman" w:eastAsia="Times New Roman" w:cs="Times New Roman"/>
          <w:bCs/>
          <w:i/>
          <w:sz w:val="26"/>
          <w:szCs w:val="26"/>
          <w:lang w:eastAsia="ru-RU"/>
        </w:rPr>
      </w:pPr>
    </w:p>
    <w:p w14:paraId="5D3EB5F5">
      <w:pPr>
        <w:spacing w:after="0" w:line="240" w:lineRule="auto"/>
        <w:rPr>
          <w:rFonts w:ascii="Times New Roman" w:hAnsi="Times New Roman" w:eastAsia="Times New Roman" w:cs="Times New Roman"/>
          <w:bCs/>
          <w:i/>
          <w:sz w:val="26"/>
          <w:szCs w:val="26"/>
          <w:lang w:eastAsia="ru-RU"/>
        </w:rPr>
      </w:pPr>
    </w:p>
    <w:p w14:paraId="252253D1">
      <w:pPr>
        <w:keepNext/>
        <w:keepLines/>
        <w:spacing w:after="0" w:line="240" w:lineRule="auto"/>
        <w:outlineLvl w:val="0"/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О внесении изменений в Устав  Старокопского сельсовета Каратузского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района</w:t>
      </w:r>
    </w:p>
    <w:p w14:paraId="7A9C8639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</w:p>
    <w:p w14:paraId="0247C6D3">
      <w:pPr>
        <w:spacing w:after="0" w:line="240" w:lineRule="auto"/>
        <w:ind w:firstLine="709"/>
        <w:jc w:val="both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целях приведения Устава Старокопского сельсовета Каратузского района Красноярского края в соответствие с требованиями федерального и краевого законодательства, руководствуясь Уставом Старокопского сельсовета Каратузского района Красноярского края, Старокопский  сельский Совет депутатов РЕШИЛ:</w:t>
      </w:r>
    </w:p>
    <w:p w14:paraId="6EE6A1C0">
      <w:pPr>
        <w:spacing w:after="0" w:line="240" w:lineRule="auto"/>
        <w:ind w:firstLine="709"/>
        <w:jc w:val="both"/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Внести в Устав Старокопского сельсовета Каратузского района Красноярского края следующие изменения:</w:t>
      </w:r>
    </w:p>
    <w:p w14:paraId="71F62903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1.1. в статье 4:</w:t>
      </w:r>
    </w:p>
    <w:p w14:paraId="0227C784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 7 слова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«устанавливающие правовой статус организаций»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организаций»;</w:t>
      </w:r>
    </w:p>
    <w:p w14:paraId="622707A9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- в пункте 9:</w:t>
      </w:r>
    </w:p>
    <w:p w14:paraId="097EF604">
      <w:pPr>
        <w:spacing w:after="0"/>
        <w:ind w:firstLine="709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абзаце первом слова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«(обнародования)»,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«дополнительно»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исключить;</w:t>
      </w:r>
    </w:p>
    <w:p w14:paraId="4660E204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абзац второй исключить;  </w:t>
      </w:r>
    </w:p>
    <w:p w14:paraId="07CF5070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1.2. подпункт 12 пункта 1 статьи 7 изложить в следующей редакции:</w:t>
      </w:r>
    </w:p>
    <w:p w14:paraId="2D87AF2C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2716444E">
      <w:pPr>
        <w:spacing w:after="0" w:line="240" w:lineRule="auto"/>
        <w:ind w:firstLine="709"/>
        <w:jc w:val="both"/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1.3.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в пункте 6 статьи 18 слова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«устанавливающие правовой статус организаций»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организаций»;</w:t>
      </w:r>
    </w:p>
    <w:p w14:paraId="5B2E8AA6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1.4. в подпункте1.6 пункта 1 статьи 13 слова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«или объединения поселения с городским округом»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исключить;</w:t>
      </w:r>
    </w:p>
    <w:p w14:paraId="76E37DFA">
      <w:pPr>
        <w:spacing w:after="0" w:line="240" w:lineRule="auto"/>
        <w:ind w:firstLine="709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1.5в пункте 4 статьи 27 слова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«устанавливающие правовой статус организаций»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организаций»;</w:t>
      </w:r>
    </w:p>
    <w:p w14:paraId="44D2789E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1.6. в статье 56.3:</w:t>
      </w:r>
    </w:p>
    <w:p w14:paraId="75F77307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- в пункте 1 слова</w:t>
      </w:r>
      <w:r>
        <w:rPr>
          <w:rFonts w:ascii="Times New Roman" w:hAnsi="Times New Roman" w:cs="Times New Roman"/>
          <w:sz w:val="26"/>
          <w:szCs w:val="26"/>
        </w:rPr>
        <w:t xml:space="preserve"> «шести лет» </w:t>
      </w:r>
      <w:r>
        <w:rPr>
          <w:rFonts w:ascii="Times New Roman" w:hAnsi="Times New Roman" w:cs="Times New Roman"/>
          <w:b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«пяти лет»;</w:t>
      </w:r>
    </w:p>
    <w:p w14:paraId="3805E6EF">
      <w:pPr>
        <w:autoSpaceDE w:val="0"/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- в пункте 2 слова</w:t>
      </w:r>
      <w:r>
        <w:rPr>
          <w:rFonts w:ascii="Times New Roman" w:hAnsi="Times New Roman" w:cs="Times New Roman"/>
          <w:sz w:val="26"/>
          <w:szCs w:val="26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rFonts w:ascii="Times New Roman" w:hAnsi="Times New Roman" w:cs="Times New Roman"/>
          <w:b/>
          <w:bCs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14:paraId="028A83A6">
      <w:pPr>
        <w:autoSpaceDE w:val="0"/>
        <w:spacing w:after="0"/>
        <w:ind w:firstLine="709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3 слова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«шесть лет»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пять лет»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, слова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«четыре процента»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«пять процентов»;</w:t>
      </w:r>
    </w:p>
    <w:p w14:paraId="1FFC7197">
      <w:pPr>
        <w:pStyle w:val="5"/>
        <w:tabs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- в пункте 2 слова </w:t>
      </w:r>
      <w:r>
        <w:rPr>
          <w:rFonts w:ascii="Times New Roman" w:hAnsi="Times New Roman" w:cs="Times New Roman"/>
          <w:sz w:val="26"/>
          <w:szCs w:val="26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«Закона края»;</w:t>
      </w:r>
    </w:p>
    <w:p w14:paraId="10312EE3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1.7. статью 61 дополнить пунктом 3 следующего содержания:</w:t>
      </w:r>
    </w:p>
    <w:p w14:paraId="46894AB7">
      <w:pPr>
        <w:pStyle w:val="4"/>
        <w:tabs>
          <w:tab w:val="left" w:pos="142"/>
          <w:tab w:val="left" w:pos="1276"/>
        </w:tabs>
        <w:spacing w:after="0"/>
        <w:ind w:firstLine="709"/>
        <w:jc w:val="both"/>
      </w:pPr>
      <w:r>
        <w:rPr>
          <w:color w:val="000000"/>
          <w:sz w:val="26"/>
          <w:szCs w:val="26"/>
          <w:lang w:eastAsia="ru-RU"/>
        </w:rPr>
        <w:t>«3.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14:paraId="7279894D">
      <w:pPr>
        <w:spacing w:after="0" w:line="240" w:lineRule="auto"/>
        <w:ind w:firstLine="709"/>
        <w:jc w:val="both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2.   Контроль за исполнением настоящего Решения возложить на главу Старокопского сельсовета.</w:t>
      </w:r>
    </w:p>
    <w:p w14:paraId="699ADCAA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 Глава Старокопского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6B752467">
      <w:pPr>
        <w:spacing w:after="0" w:line="240" w:lineRule="auto"/>
        <w:ind w:firstLine="709"/>
        <w:jc w:val="both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14:paraId="4EC8080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076A64E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215516CE">
      <w:pPr>
        <w:jc w:val="both"/>
        <w:rPr>
          <w:sz w:val="28"/>
          <w:szCs w:val="28"/>
        </w:rPr>
      </w:pPr>
    </w:p>
    <w:tbl>
      <w:tblPr>
        <w:tblStyle w:val="3"/>
        <w:tblpPr w:leftFromText="180" w:rightFromText="180" w:bottomFromText="200" w:vertAnchor="text" w:horzAnchor="margin" w:tblpY="23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127"/>
        <w:gridCol w:w="2800"/>
      </w:tblGrid>
      <w:tr w14:paraId="17D72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1D284B52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Старокопского сельского Совета депутатов</w:t>
            </w:r>
          </w:p>
        </w:tc>
        <w:tc>
          <w:tcPr>
            <w:tcW w:w="2127" w:type="dxa"/>
          </w:tcPr>
          <w:p w14:paraId="7A71574C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14:paraId="710D56A9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541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Л.Н.Винокурова</w:t>
            </w:r>
          </w:p>
        </w:tc>
      </w:tr>
      <w:tr w14:paraId="6C5FA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2CDF4682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F057B09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EF73C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60B9D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14:paraId="6AD5D5D7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275F9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0A0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6414FEB0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Старокопского  сельсовета</w:t>
            </w:r>
          </w:p>
        </w:tc>
        <w:tc>
          <w:tcPr>
            <w:tcW w:w="2127" w:type="dxa"/>
          </w:tcPr>
          <w:p w14:paraId="66E1897F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14:paraId="430F60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Г.В.Русова</w:t>
            </w:r>
          </w:p>
        </w:tc>
      </w:tr>
    </w:tbl>
    <w:p w14:paraId="381F3B2A">
      <w:pPr>
        <w:spacing w:after="0"/>
        <w:jc w:val="both"/>
        <w:rPr>
          <w:sz w:val="28"/>
          <w:szCs w:val="28"/>
        </w:rPr>
      </w:pPr>
    </w:p>
    <w:p w14:paraId="4C3E48C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/>
          <w:sz w:val="26"/>
          <w:szCs w:val="26"/>
        </w:rPr>
      </w:pPr>
    </w:p>
    <w:p w14:paraId="0763FA30">
      <w:pPr>
        <w:rPr>
          <w:rFonts w:ascii="Times New Roman" w:hAnsi="Times New Roman" w:eastAsia="Times New Roman" w:cs="Times New Roman"/>
          <w:bCs/>
          <w:i/>
          <w:sz w:val="28"/>
          <w:szCs w:val="28"/>
        </w:rPr>
      </w:pPr>
    </w:p>
    <w:p w14:paraId="339460D8">
      <w:pPr>
        <w:rPr>
          <w:rFonts w:ascii="Times New Roman" w:hAnsi="Times New Roman" w:eastAsia="Times New Roman" w:cs="Times New Roman"/>
          <w:bCs/>
          <w:i/>
          <w:sz w:val="28"/>
          <w:szCs w:val="28"/>
        </w:rPr>
      </w:pPr>
    </w:p>
    <w:p w14:paraId="13225497">
      <w:pPr>
        <w:tabs>
          <w:tab w:val="left" w:pos="142"/>
        </w:tabs>
        <w:spacing w:after="0" w:line="240" w:lineRule="auto"/>
        <w:jc w:val="both"/>
      </w:pPr>
      <w:bookmarkStart w:id="0" w:name="_PictureBullets"/>
      <w:bookmarkEnd w:id="0"/>
    </w:p>
    <w:p w14:paraId="13F64F21"/>
    <w:p w14:paraId="1D2C14F4"/>
    <w:p w14:paraId="784B32ED">
      <w:bookmarkStart w:id="1" w:name="_GoBack"/>
      <w:bookmarkEnd w:id="1"/>
    </w:p>
    <w:sectPr>
      <w:pgSz w:w="11906" w:h="16838"/>
      <w:pgMar w:top="1134" w:right="850" w:bottom="1134" w:left="1701" w:header="708" w:footer="708" w:gutter="0"/>
      <w:pgBorders w:offsetFrom="page">
        <w:top w:val="diamondsGray" w:color="auto" w:sz="9" w:space="24"/>
        <w:left w:val="diamondsGray" w:color="auto" w:sz="9" w:space="24"/>
        <w:bottom w:val="diamondsGray" w:color="auto" w:sz="9" w:space="24"/>
        <w:right w:val="diamondsGray" w:color="auto" w:sz="9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D0176"/>
    <w:rsid w:val="00096BF1"/>
    <w:rsid w:val="00103A7F"/>
    <w:rsid w:val="001632EE"/>
    <w:rsid w:val="00202C21"/>
    <w:rsid w:val="00256C5A"/>
    <w:rsid w:val="003F1191"/>
    <w:rsid w:val="00401462"/>
    <w:rsid w:val="004E4B33"/>
    <w:rsid w:val="00543AB4"/>
    <w:rsid w:val="00586AA8"/>
    <w:rsid w:val="005B7954"/>
    <w:rsid w:val="007225B8"/>
    <w:rsid w:val="0072696D"/>
    <w:rsid w:val="00793D71"/>
    <w:rsid w:val="007A080F"/>
    <w:rsid w:val="009518A1"/>
    <w:rsid w:val="0097111F"/>
    <w:rsid w:val="009C0C0F"/>
    <w:rsid w:val="009D0176"/>
    <w:rsid w:val="00A83545"/>
    <w:rsid w:val="00A91418"/>
    <w:rsid w:val="00AA7BE6"/>
    <w:rsid w:val="00AC4B4F"/>
    <w:rsid w:val="00B13F32"/>
    <w:rsid w:val="00B31F44"/>
    <w:rsid w:val="00B6559B"/>
    <w:rsid w:val="00C112A1"/>
    <w:rsid w:val="00C3710E"/>
    <w:rsid w:val="00D025AB"/>
    <w:rsid w:val="00F038FB"/>
    <w:rsid w:val="00F20A1E"/>
    <w:rsid w:val="1EBA2BD7"/>
    <w:rsid w:val="26B70982"/>
    <w:rsid w:val="2BFF5E09"/>
    <w:rsid w:val="33745743"/>
    <w:rsid w:val="42365EC6"/>
    <w:rsid w:val="5E616FDF"/>
    <w:rsid w:val="5EE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semiHidden/>
    <w:unhideWhenUsed/>
    <w:uiPriority w:val="0"/>
    <w:pPr>
      <w:suppressAutoHyphens/>
      <w:spacing w:after="120"/>
    </w:pPr>
    <w:rPr>
      <w:sz w:val="20"/>
      <w:szCs w:val="20"/>
      <w:lang w:eastAsia="zh-CN"/>
    </w:rPr>
  </w:style>
  <w:style w:type="paragraph" w:styleId="5">
    <w:name w:val="List Paragraph"/>
    <w:basedOn w:val="1"/>
    <w:qFormat/>
    <w:uiPriority w:val="0"/>
    <w:pPr>
      <w:ind w:left="720"/>
      <w:contextualSpacing/>
    </w:pPr>
  </w:style>
  <w:style w:type="paragraph" w:styleId="6">
    <w:name w:val="No Spacing"/>
    <w:link w:val="8"/>
    <w:qFormat/>
    <w:uiPriority w:val="1"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customStyle="1" w:styleId="7">
    <w:name w:val="Основной текст Знак"/>
    <w:basedOn w:val="2"/>
    <w:link w:val="4"/>
    <w:semiHidden/>
    <w:uiPriority w:val="0"/>
    <w:rPr>
      <w:rFonts w:ascii="Times New Roman" w:hAnsi="Times New Roman" w:eastAsia="Times New Roman" w:cs="Times New Roman"/>
      <w:lang w:eastAsia="zh-CN"/>
    </w:rPr>
  </w:style>
  <w:style w:type="character" w:customStyle="1" w:styleId="8">
    <w:name w:val="Без интервала Знак"/>
    <w:link w:val="6"/>
    <w:qFormat/>
    <w:locked/>
    <w:uiPriority w:val="1"/>
    <w:rPr>
      <w:rFonts w:ascii="Times New Roman" w:hAnsi="Times New Roman" w:eastAsia="Times New Roman" w:cs="Times New Roman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64110-C7CB-4725-912D-98B4536F00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khpk</Company>
  <Pages>4</Pages>
  <Words>2520</Words>
  <Characters>14370</Characters>
  <Lines>119</Lines>
  <Paragraphs>33</Paragraphs>
  <TotalTime>0</TotalTime>
  <ScaleCrop>false</ScaleCrop>
  <LinksUpToDate>false</LinksUpToDate>
  <CharactersWithSpaces>16857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2021-06-04T01:44:00Z</dcterms:created>
  <dc:creator>user</dc:creator>
  <cp:lastModifiedBy>admin</cp:lastModifiedBy>
  <cp:lastPrinted>2024-08-02T04:11:00Z</cp:lastPrinted>
  <dcterms:modified xsi:type="dcterms:W3CDTF">2024-12-18T06:28:20Z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F6D75FB16AB64B6A8F7EF6C01330A57F</vt:lpwstr>
  </property>
</Properties>
</file>